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E2BF" w14:textId="2B3AA1E9" w:rsidR="000C771E" w:rsidRPr="008234D4" w:rsidRDefault="008234D4" w:rsidP="000C771E">
      <w:pPr>
        <w:spacing w:line="240" w:lineRule="auto"/>
        <w:jc w:val="center"/>
        <w:rPr>
          <w:u w:val="single"/>
        </w:rPr>
      </w:pPr>
      <w:r w:rsidRPr="008234D4">
        <w:rPr>
          <w:u w:val="single"/>
        </w:rPr>
        <w:t>N</w:t>
      </w:r>
      <w:r w:rsidR="000C771E" w:rsidRPr="008234D4">
        <w:rPr>
          <w:u w:val="single"/>
        </w:rPr>
        <w:t>OTICE OF SPECIAL MEETING</w:t>
      </w:r>
    </w:p>
    <w:p w14:paraId="4D50D638" w14:textId="634D95A4" w:rsidR="000C771E" w:rsidRDefault="000C771E" w:rsidP="000C771E">
      <w:pPr>
        <w:spacing w:line="240" w:lineRule="auto"/>
      </w:pPr>
      <w:r>
        <w:t xml:space="preserve">The Village of West City will have a Special Board Meeting on Wednesday, March 6, 2019 at </w:t>
      </w:r>
      <w:r w:rsidRPr="000C771E">
        <w:rPr>
          <w:u w:val="single"/>
        </w:rPr>
        <w:t xml:space="preserve">4:30 p.m. </w:t>
      </w:r>
      <w:r>
        <w:t>The purpose of this meeting is for the Evaluation of Department Heads.</w:t>
      </w:r>
      <w:bookmarkStart w:id="0" w:name="_GoBack"/>
      <w:bookmarkEnd w:id="0"/>
    </w:p>
    <w:sectPr w:rsidR="000C771E" w:rsidSect="008234D4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1E"/>
    <w:rsid w:val="000C771E"/>
    <w:rsid w:val="0048519C"/>
    <w:rsid w:val="00692C41"/>
    <w:rsid w:val="008234D4"/>
    <w:rsid w:val="008E65D6"/>
    <w:rsid w:val="00AE3A52"/>
    <w:rsid w:val="00C06D5E"/>
    <w:rsid w:val="00C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D885"/>
  <w15:chartTrackingRefBased/>
  <w15:docId w15:val="{518B6541-9B69-410B-9C98-DC39900D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</cp:lastModifiedBy>
  <cp:revision>2</cp:revision>
  <dcterms:created xsi:type="dcterms:W3CDTF">2019-03-04T20:54:00Z</dcterms:created>
  <dcterms:modified xsi:type="dcterms:W3CDTF">2019-03-04T20:54:00Z</dcterms:modified>
</cp:coreProperties>
</file>